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77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3A77" w:rsidRPr="00AF405A">
        <w:rPr>
          <w:rFonts w:ascii="Times New Roman" w:hAnsi="Times New Roman" w:cs="Times New Roman"/>
          <w:b/>
          <w:sz w:val="28"/>
          <w:szCs w:val="28"/>
        </w:rPr>
        <w:t>Літературне читання</w:t>
      </w:r>
    </w:p>
    <w:p w:rsidR="00AF405A" w:rsidRPr="00AF405A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7020" w:rsidRPr="00AF405A" w:rsidRDefault="00B17020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Тема:</w:t>
      </w:r>
      <w:r w:rsidR="00EE3A77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Pr="00AF405A">
        <w:rPr>
          <w:rFonts w:ascii="Times New Roman" w:hAnsi="Times New Roman" w:cs="Times New Roman"/>
          <w:sz w:val="28"/>
          <w:szCs w:val="28"/>
        </w:rPr>
        <w:t xml:space="preserve"> Таємниці навколишнього</w:t>
      </w:r>
      <w:r w:rsidR="00EE3A77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="006E48E0" w:rsidRPr="00AF405A">
        <w:rPr>
          <w:rFonts w:ascii="Times New Roman" w:hAnsi="Times New Roman" w:cs="Times New Roman"/>
          <w:sz w:val="28"/>
          <w:szCs w:val="28"/>
        </w:rPr>
        <w:t>(</w:t>
      </w:r>
      <w:r w:rsidR="00EE3A77" w:rsidRPr="00AF405A">
        <w:rPr>
          <w:rFonts w:ascii="Times New Roman" w:hAnsi="Times New Roman" w:cs="Times New Roman"/>
          <w:sz w:val="28"/>
          <w:szCs w:val="28"/>
        </w:rPr>
        <w:t>за творами В. Сухомлинського</w:t>
      </w:r>
      <w:r w:rsidR="006E48E0" w:rsidRPr="00AF405A">
        <w:rPr>
          <w:rFonts w:ascii="Times New Roman" w:hAnsi="Times New Roman" w:cs="Times New Roman"/>
          <w:sz w:val="28"/>
          <w:szCs w:val="28"/>
        </w:rPr>
        <w:t>)</w:t>
      </w:r>
    </w:p>
    <w:p w:rsidR="006E48E0" w:rsidRPr="00AF405A" w:rsidRDefault="006E48E0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« Жабеня», « Є ще одне найніжніше деревце</w:t>
      </w:r>
      <w:r w:rsidR="00944968" w:rsidRPr="00AF405A">
        <w:rPr>
          <w:rFonts w:ascii="Times New Roman" w:hAnsi="Times New Roman" w:cs="Times New Roman"/>
          <w:sz w:val="28"/>
          <w:szCs w:val="28"/>
        </w:rPr>
        <w:t>!</w:t>
      </w:r>
      <w:r w:rsidRPr="00AF405A">
        <w:rPr>
          <w:rFonts w:ascii="Times New Roman" w:hAnsi="Times New Roman" w:cs="Times New Roman"/>
          <w:sz w:val="28"/>
          <w:szCs w:val="28"/>
        </w:rPr>
        <w:t>», « Що краще?»</w:t>
      </w:r>
    </w:p>
    <w:p w:rsidR="00AF405A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8E0" w:rsidRPr="00AF405A" w:rsidRDefault="006E48E0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Я у світі</w:t>
      </w:r>
    </w:p>
    <w:p w:rsidR="006E48E0" w:rsidRPr="00AF405A" w:rsidRDefault="006E48E0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Тема: Люди навколо мене.</w:t>
      </w:r>
      <w:r w:rsidR="00E91E17" w:rsidRPr="00AF405A">
        <w:rPr>
          <w:rFonts w:ascii="Times New Roman" w:hAnsi="Times New Roman" w:cs="Times New Roman"/>
          <w:sz w:val="28"/>
          <w:szCs w:val="28"/>
        </w:rPr>
        <w:t xml:space="preserve"> Турбота кожного про довкілля.</w:t>
      </w:r>
    </w:p>
    <w:p w:rsidR="006E48E0" w:rsidRPr="00AF405A" w:rsidRDefault="006E48E0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Мета: </w:t>
      </w:r>
    </w:p>
    <w:p w:rsidR="006E48E0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н</w:t>
      </w:r>
      <w:r w:rsidR="006E48E0" w:rsidRPr="00AF405A">
        <w:rPr>
          <w:rFonts w:ascii="Times New Roman" w:hAnsi="Times New Roman" w:cs="Times New Roman"/>
          <w:sz w:val="28"/>
          <w:szCs w:val="28"/>
        </w:rPr>
        <w:t>авчати вести спостереження за довкіллям, б</w:t>
      </w:r>
      <w:r w:rsidR="00E91E17" w:rsidRPr="00AF405A">
        <w:rPr>
          <w:rFonts w:ascii="Times New Roman" w:hAnsi="Times New Roman" w:cs="Times New Roman"/>
          <w:sz w:val="28"/>
          <w:szCs w:val="28"/>
        </w:rPr>
        <w:t>ачити і відчувати красу природи, визначати почуття людини;</w:t>
      </w:r>
    </w:p>
    <w:p w:rsidR="006E48E0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н</w:t>
      </w:r>
      <w:r w:rsidR="006E48E0" w:rsidRPr="00AF405A">
        <w:rPr>
          <w:rFonts w:ascii="Times New Roman" w:hAnsi="Times New Roman" w:cs="Times New Roman"/>
          <w:sz w:val="28"/>
          <w:szCs w:val="28"/>
        </w:rPr>
        <w:t>авчати формулювати свої думки, викладати їх на папері;</w:t>
      </w:r>
    </w:p>
    <w:p w:rsidR="006E48E0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у</w:t>
      </w:r>
      <w:r w:rsidR="006E48E0" w:rsidRPr="00AF405A">
        <w:rPr>
          <w:rFonts w:ascii="Times New Roman" w:hAnsi="Times New Roman" w:cs="Times New Roman"/>
          <w:sz w:val="28"/>
          <w:szCs w:val="28"/>
        </w:rPr>
        <w:t>досконалювати образне мислення;</w:t>
      </w:r>
    </w:p>
    <w:p w:rsidR="00544579" w:rsidRPr="00AF405A" w:rsidRDefault="000E3E6B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розвива</w:t>
      </w:r>
      <w:r w:rsidR="00544579" w:rsidRPr="00AF405A">
        <w:rPr>
          <w:rFonts w:ascii="Times New Roman" w:hAnsi="Times New Roman" w:cs="Times New Roman"/>
          <w:sz w:val="28"/>
          <w:szCs w:val="28"/>
        </w:rPr>
        <w:t>ти навички вдумливого  читання;</w:t>
      </w:r>
    </w:p>
    <w:p w:rsidR="00544579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розвивати аналітичне мислення, на прикладі  виявлення найкращих та найвідповідніших людських рис в залежності від ситуації;</w:t>
      </w:r>
    </w:p>
    <w:p w:rsidR="006E48E0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р</w:t>
      </w:r>
      <w:r w:rsidR="006E48E0" w:rsidRPr="00AF405A">
        <w:rPr>
          <w:rFonts w:ascii="Times New Roman" w:hAnsi="Times New Roman" w:cs="Times New Roman"/>
          <w:sz w:val="28"/>
          <w:szCs w:val="28"/>
        </w:rPr>
        <w:t xml:space="preserve">озвивати аналітичне мислення на прикладі передбачення негативних </w:t>
      </w:r>
      <w:r w:rsidRPr="00AF405A">
        <w:rPr>
          <w:rFonts w:ascii="Times New Roman" w:hAnsi="Times New Roman" w:cs="Times New Roman"/>
          <w:sz w:val="28"/>
          <w:szCs w:val="28"/>
        </w:rPr>
        <w:t xml:space="preserve">та позитивних </w:t>
      </w:r>
      <w:r w:rsidR="006E48E0" w:rsidRPr="00AF405A">
        <w:rPr>
          <w:rFonts w:ascii="Times New Roman" w:hAnsi="Times New Roman" w:cs="Times New Roman"/>
          <w:sz w:val="28"/>
          <w:szCs w:val="28"/>
        </w:rPr>
        <w:t>наслідків діяльності людини для природи;</w:t>
      </w:r>
    </w:p>
    <w:p w:rsidR="00E8402C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ф</w:t>
      </w:r>
      <w:r w:rsidR="00E8402C" w:rsidRPr="00AF405A">
        <w:rPr>
          <w:rFonts w:ascii="Times New Roman" w:hAnsi="Times New Roman" w:cs="Times New Roman"/>
          <w:sz w:val="28"/>
          <w:szCs w:val="28"/>
        </w:rPr>
        <w:t>ормувати найкращі людські риси, бажання жити серед краси і творити красу і добро;</w:t>
      </w:r>
    </w:p>
    <w:p w:rsidR="00E8402C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 с</w:t>
      </w:r>
      <w:r w:rsidR="00E8402C" w:rsidRPr="00AF405A">
        <w:rPr>
          <w:rFonts w:ascii="Times New Roman" w:hAnsi="Times New Roman" w:cs="Times New Roman"/>
          <w:sz w:val="28"/>
          <w:szCs w:val="28"/>
        </w:rPr>
        <w:t>понукати дітей до вміння помічати красу в простих, щоденних речах.</w:t>
      </w:r>
    </w:p>
    <w:p w:rsidR="00544579" w:rsidRPr="00AF405A" w:rsidRDefault="0054457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підкреслити важливу роль оповідання в житті сучасної людини.</w:t>
      </w:r>
    </w:p>
    <w:p w:rsidR="000E3E6B" w:rsidRPr="00AF405A" w:rsidRDefault="000E3E6B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виховувати у дітей бажання  турбуватися про оточуючих людей, довкілля та культурну спадщину;</w:t>
      </w:r>
    </w:p>
    <w:p w:rsidR="00AF405A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402C" w:rsidRPr="00AF405A" w:rsidRDefault="00822BD5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Обладнання:</w:t>
      </w:r>
      <w:r w:rsidR="00544579" w:rsidRPr="00AF405A">
        <w:rPr>
          <w:rFonts w:ascii="Times New Roman" w:hAnsi="Times New Roman" w:cs="Times New Roman"/>
          <w:sz w:val="28"/>
          <w:szCs w:val="28"/>
        </w:rPr>
        <w:t xml:space="preserve">  відео- та фот</w:t>
      </w:r>
      <w:r w:rsidR="000E3E6B" w:rsidRPr="00AF405A">
        <w:rPr>
          <w:rFonts w:ascii="Times New Roman" w:hAnsi="Times New Roman" w:cs="Times New Roman"/>
          <w:sz w:val="28"/>
          <w:szCs w:val="28"/>
        </w:rPr>
        <w:t>о –матеріали, роздаткові картки, ілюстрації.</w:t>
      </w:r>
    </w:p>
    <w:p w:rsidR="00AF405A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020" w:rsidRPr="00AF405A" w:rsidRDefault="00B9680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Хід  уроку: </w:t>
      </w:r>
      <w:r w:rsidR="000316E4" w:rsidRPr="00AF405A">
        <w:rPr>
          <w:rFonts w:ascii="Times New Roman" w:hAnsi="Times New Roman" w:cs="Times New Roman"/>
          <w:sz w:val="28"/>
          <w:szCs w:val="28"/>
        </w:rPr>
        <w:t xml:space="preserve"> 1.</w:t>
      </w:r>
      <w:r w:rsidRPr="00AF405A">
        <w:rPr>
          <w:rFonts w:ascii="Times New Roman" w:hAnsi="Times New Roman" w:cs="Times New Roman"/>
          <w:sz w:val="28"/>
          <w:szCs w:val="28"/>
        </w:rPr>
        <w:t xml:space="preserve">  Організаційний момент.</w:t>
      </w:r>
    </w:p>
    <w:p w:rsidR="00E27D87" w:rsidRPr="00AF405A" w:rsidRDefault="00B17020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Сьогодні у нас незвичайний урок,</w:t>
      </w:r>
    </w:p>
    <w:p w:rsidR="00B17020" w:rsidRPr="00AF405A" w:rsidRDefault="00B9680E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У світ доброти зробимо</w:t>
      </w:r>
      <w:r w:rsidR="00B17020" w:rsidRPr="00AF405A">
        <w:rPr>
          <w:rFonts w:ascii="Times New Roman" w:hAnsi="Times New Roman" w:cs="Times New Roman"/>
          <w:b/>
          <w:i/>
          <w:sz w:val="28"/>
          <w:szCs w:val="28"/>
        </w:rPr>
        <w:t xml:space="preserve"> ще один крок.</w:t>
      </w:r>
    </w:p>
    <w:p w:rsidR="00B17020" w:rsidRPr="00AF405A" w:rsidRDefault="00B17020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З нею ми вже зустрічались не раз</w:t>
      </w:r>
      <w:r w:rsidR="00B9680E" w:rsidRPr="00AF405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17020" w:rsidRPr="00AF405A" w:rsidRDefault="00B17020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І знову вона завітала до нас!</w:t>
      </w:r>
    </w:p>
    <w:p w:rsidR="000316E4" w:rsidRPr="00AF405A" w:rsidRDefault="000316E4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lastRenderedPageBreak/>
        <w:t>ІІ. Актуалізація навчального процесу:</w:t>
      </w:r>
    </w:p>
    <w:p w:rsidR="000316E4" w:rsidRPr="00AF405A" w:rsidRDefault="000316E4" w:rsidP="00AF40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Прийом « Зірки побажань»</w:t>
      </w:r>
    </w:p>
    <w:p w:rsidR="000316E4" w:rsidRPr="00AF405A" w:rsidRDefault="000316E4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Чи бачили ви, як падають зорі?</w:t>
      </w:r>
    </w:p>
    <w:p w:rsidR="000316E4" w:rsidRPr="00AF405A" w:rsidRDefault="000316E4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Треба загадати бажання на сьогоднішнє заняття... і воно здійсниться. А перевіримо в кінці уроку, чи здійснимося бажання?</w:t>
      </w:r>
    </w:p>
    <w:p w:rsidR="00E8402C" w:rsidRPr="00AF405A" w:rsidRDefault="00E8402C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Сьогодні ми навчатимемось </w:t>
      </w:r>
      <w:r w:rsidR="000E3E6B" w:rsidRPr="00AF405A">
        <w:rPr>
          <w:rFonts w:ascii="Times New Roman" w:hAnsi="Times New Roman" w:cs="Times New Roman"/>
          <w:sz w:val="28"/>
          <w:szCs w:val="28"/>
        </w:rPr>
        <w:t xml:space="preserve">робити добрі справи. </w:t>
      </w:r>
      <w:r w:rsidR="00944968" w:rsidRPr="00AF405A">
        <w:rPr>
          <w:rFonts w:ascii="Times New Roman" w:hAnsi="Times New Roman" w:cs="Times New Roman"/>
          <w:sz w:val="28"/>
          <w:szCs w:val="28"/>
        </w:rPr>
        <w:t xml:space="preserve"> Пізнаватимем таємниці навколишнього ...</w:t>
      </w:r>
    </w:p>
    <w:p w:rsidR="00944968" w:rsidRPr="00AF405A" w:rsidRDefault="00944968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Будемо сприяти збереженню культурної спадщини люди</w:t>
      </w:r>
      <w:r w:rsidR="000316E4" w:rsidRPr="00AF405A">
        <w:rPr>
          <w:rFonts w:ascii="Times New Roman" w:hAnsi="Times New Roman" w:cs="Times New Roman"/>
          <w:sz w:val="28"/>
          <w:szCs w:val="28"/>
        </w:rPr>
        <w:t>ни, яка все життя присвятила дітям.</w:t>
      </w:r>
    </w:p>
    <w:p w:rsidR="00F635BE" w:rsidRPr="00AF405A" w:rsidRDefault="00F635BE" w:rsidP="00AF40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Виставка книг з творами.</w:t>
      </w:r>
    </w:p>
    <w:p w:rsid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Це збірки мудрих і повчальних казок, оповідань, новел , притч для дітей і дорослих великого українського педагога і письменника.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Деякий час у нас були проведені « Батьківські читання» і багато з батьків відкрили , читаючи з вами, по-новому  твори цього вчителя.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Проекти і презентації дитячих робіт.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– Що найбільше сподобалось вам , читаючи казки письменника?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При  читанні з батьками і самостійно, ви звертали увагу на  неповторну красу природи , магічну силу доброти і чуйності . А це у взаєминах між людьми, пробуджує бажання захистити слабшого, допомогти старшим.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Щира посмішка,  добре слово і хоча б краплина тепла мають дуже велику силу.</w:t>
      </w:r>
    </w:p>
    <w:p w:rsidR="00F635B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«Найвища наука для життя – мудрість, а найвища мудрість: людина приходить у цей сонячний  світ для добра. Творити повсякчас добро для інших – це велике покликання людини.» - писав  Василь Сухомлинський.</w:t>
      </w:r>
    </w:p>
    <w:p w:rsidR="00D80BAB" w:rsidRPr="00AF405A" w:rsidRDefault="000E3E6B" w:rsidP="00AF40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="004C54DF" w:rsidRPr="00AF405A">
        <w:rPr>
          <w:rFonts w:ascii="Times New Roman" w:hAnsi="Times New Roman" w:cs="Times New Roman"/>
          <w:sz w:val="28"/>
          <w:szCs w:val="28"/>
        </w:rPr>
        <w:t>Навчаючись жити , ми часто на уроках звертаємося до творів В.Сухомлин- ського. Цьогоріч виповнилось 100 років з дня його народження, тому цей урок буде присвячений спадщині цієї відомої незвичайної людини.</w:t>
      </w:r>
    </w:p>
    <w:p w:rsidR="00D80BAB" w:rsidRPr="00AF405A" w:rsidRDefault="00615917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Пропонуємо вам а</w:t>
      </w:r>
      <w:r w:rsidR="00D80BAB" w:rsidRPr="00AF405A">
        <w:rPr>
          <w:rFonts w:ascii="Times New Roman" w:hAnsi="Times New Roman" w:cs="Times New Roman"/>
          <w:b/>
          <w:i/>
          <w:sz w:val="28"/>
          <w:szCs w:val="28"/>
        </w:rPr>
        <w:t>німація « Людина - добротворець»</w:t>
      </w:r>
      <w:r w:rsidRPr="00AF405A">
        <w:rPr>
          <w:rFonts w:ascii="Times New Roman" w:hAnsi="Times New Roman" w:cs="Times New Roman"/>
          <w:b/>
          <w:i/>
          <w:sz w:val="28"/>
          <w:szCs w:val="28"/>
        </w:rPr>
        <w:t>, яку ми з дітьми створили, вивчаючи твори В. Сухомлинського.</w:t>
      </w:r>
    </w:p>
    <w:p w:rsidR="00D80BAB" w:rsidRPr="00AF405A" w:rsidRDefault="00D80BAB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lastRenderedPageBreak/>
        <w:t>« Жила собі на землі ЛЮДИНА. Вчилася, трудилась. До школи ходила. Свою землю любила...</w:t>
      </w:r>
    </w:p>
    <w:p w:rsidR="00D80BAB" w:rsidRPr="00AF405A" w:rsidRDefault="00D80BAB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Вирішила Людина красу довкілля дітям подарувати – учителем стати. Тільки не довго довелося Людині на землі своїй працювати. Налетіли вороги – чорні яструби. Стали землю паплюжити, людей вбивати, красу нівечити...І пішла Людина красу від ворога захищати. Поранили Людину...Не могла вона більше воювати і сказали лікарі: «-Чорні хмари війни закривають світ краси і добра. Йди до людей, Добротворцю, краси рідної охоронцю. Даруй людям красу, вчи добра... І Людина пішла між люди , творила красу до останнього подиху. Воїн став Учителем, для своїх учнів створив  «Школу радості». Людина виховувала людей, здатних нести у світ мир, добро та красу!</w:t>
      </w:r>
    </w:p>
    <w:p w:rsidR="00D80BAB" w:rsidRPr="00AF405A" w:rsidRDefault="00D80BAB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Тією Людиною був Василь Олександрович</w:t>
      </w:r>
      <w:r w:rsidR="000E3E6B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Pr="00AF405A">
        <w:rPr>
          <w:rFonts w:ascii="Times New Roman" w:hAnsi="Times New Roman" w:cs="Times New Roman"/>
          <w:sz w:val="28"/>
          <w:szCs w:val="28"/>
        </w:rPr>
        <w:t>Сухомлинський.</w:t>
      </w:r>
    </w:p>
    <w:p w:rsidR="00AF405A" w:rsidRDefault="00AF405A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680E" w:rsidRPr="00AF405A" w:rsidRDefault="00615917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ІІІ. </w:t>
      </w:r>
      <w:r w:rsidR="00B9680E" w:rsidRPr="00AF405A">
        <w:rPr>
          <w:rFonts w:ascii="Times New Roman" w:hAnsi="Times New Roman" w:cs="Times New Roman"/>
          <w:sz w:val="28"/>
          <w:szCs w:val="28"/>
        </w:rPr>
        <w:t>Узагальнення і систематизація знань:</w:t>
      </w:r>
    </w:p>
    <w:p w:rsidR="002216AB" w:rsidRPr="00AF405A" w:rsidRDefault="006A152F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1. </w:t>
      </w:r>
      <w:r w:rsidR="00D4481B" w:rsidRPr="00AF405A">
        <w:rPr>
          <w:rFonts w:ascii="Times New Roman" w:hAnsi="Times New Roman" w:cs="Times New Roman"/>
          <w:sz w:val="28"/>
          <w:szCs w:val="28"/>
        </w:rPr>
        <w:t>Це була школа життя, школа мислення, милування,школа думки, краси, праці для душі і тіла.</w:t>
      </w:r>
      <w:r w:rsidR="002216AB" w:rsidRPr="00AF405A">
        <w:rPr>
          <w:rFonts w:ascii="Times New Roman" w:hAnsi="Times New Roman" w:cs="Times New Roman"/>
          <w:sz w:val="28"/>
          <w:szCs w:val="28"/>
        </w:rPr>
        <w:t xml:space="preserve"> Такі уроки змушували дітей дивитися на світ і розкривати його таємниці.</w:t>
      </w:r>
    </w:p>
    <w:p w:rsidR="00D4481B" w:rsidRPr="00AF405A" w:rsidRDefault="00C556ED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- </w:t>
      </w:r>
      <w:r w:rsidR="00D4481B" w:rsidRPr="00AF405A">
        <w:rPr>
          <w:rFonts w:ascii="Times New Roman" w:hAnsi="Times New Roman" w:cs="Times New Roman"/>
          <w:sz w:val="28"/>
          <w:szCs w:val="28"/>
        </w:rPr>
        <w:t>Спробуємо на мить уявити себе серед учнів В. О. Сухомлинського.</w:t>
      </w:r>
    </w:p>
    <w:p w:rsidR="00D4481B" w:rsidRPr="00AF405A" w:rsidRDefault="00D4481B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Ось наша школа під синім небом, ось наші діти творці, а ось рідна </w:t>
      </w:r>
      <w:r w:rsidR="00362790" w:rsidRPr="00AF405A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117AB8" w:rsidRPr="00AF405A">
        <w:rPr>
          <w:rFonts w:ascii="Times New Roman" w:hAnsi="Times New Roman" w:cs="Times New Roman"/>
          <w:sz w:val="28"/>
          <w:szCs w:val="28"/>
        </w:rPr>
        <w:t>, що дарує нам красу , натхнення і таємницю...</w:t>
      </w:r>
    </w:p>
    <w:p w:rsidR="00117AB8" w:rsidRPr="00AF405A" w:rsidRDefault="00117AB8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На нашій галявині ми підслухаємо і підглянемо </w:t>
      </w:r>
      <w:r w:rsidR="00615917" w:rsidRPr="00AF405A">
        <w:rPr>
          <w:rFonts w:ascii="Times New Roman" w:hAnsi="Times New Roman" w:cs="Times New Roman"/>
          <w:sz w:val="28"/>
          <w:szCs w:val="28"/>
        </w:rPr>
        <w:t>у навколишньому багато цікавого.</w:t>
      </w:r>
    </w:p>
    <w:p w:rsidR="000316E4" w:rsidRPr="00AF405A" w:rsidRDefault="000316E4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             Девіз:  Не просто слухати, а чути.</w:t>
      </w:r>
    </w:p>
    <w:p w:rsidR="000316E4" w:rsidRPr="00AF405A" w:rsidRDefault="000316E4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Не просто дивитись , а бачити.</w:t>
      </w:r>
    </w:p>
    <w:p w:rsidR="000316E4" w:rsidRPr="00AF405A" w:rsidRDefault="000316E4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Не просто відповідати, а міркувати.</w:t>
      </w:r>
    </w:p>
    <w:p w:rsidR="000316E4" w:rsidRPr="00AF405A" w:rsidRDefault="000316E4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Дружно і плідно працювати!</w:t>
      </w:r>
    </w:p>
    <w:p w:rsidR="000316E4" w:rsidRPr="00AF405A" w:rsidRDefault="000316E4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За допомогою методу  «Правила самомотивації» ми розвиватимемо  вміння захоплюватися звичайними речами. ( Роздаю картки з краєвидами, окремими моментами життя)</w:t>
      </w:r>
    </w:p>
    <w:p w:rsidR="00AF405A" w:rsidRDefault="00AF405A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05A" w:rsidRDefault="00AF405A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6E4" w:rsidRPr="00AF405A" w:rsidRDefault="00F635BE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lastRenderedPageBreak/>
        <w:t xml:space="preserve">Завдання. </w:t>
      </w:r>
      <w:r w:rsidR="000316E4" w:rsidRPr="00AF405A">
        <w:rPr>
          <w:rFonts w:ascii="Times New Roman" w:hAnsi="Times New Roman" w:cs="Times New Roman"/>
          <w:sz w:val="28"/>
          <w:szCs w:val="28"/>
        </w:rPr>
        <w:t xml:space="preserve"> Дібрати 3-5 речень- правил самомотивації: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Завжди і всюди помічай красу!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Сьогодні буде краще , ніж вчора!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Допомагай тим , хто поруч!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Все буде добре!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Роби крок до мети щодня!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Твори добро навколо....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Не забувай вдома посмішку.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Щоб чогось досягти треба мати мету.</w:t>
      </w:r>
    </w:p>
    <w:p w:rsidR="000316E4" w:rsidRPr="00AF405A" w:rsidRDefault="000316E4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Будь уважним другом.</w:t>
      </w:r>
    </w:p>
    <w:p w:rsidR="006A152F" w:rsidRPr="00AF405A" w:rsidRDefault="006A152F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Не думай про невдачі , а йди вперед.</w:t>
      </w:r>
    </w:p>
    <w:p w:rsidR="006A152F" w:rsidRPr="00AF405A" w:rsidRDefault="006A152F" w:rsidP="00AF4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Сміливо долай перешкоди.</w:t>
      </w:r>
    </w:p>
    <w:p w:rsidR="006A152F" w:rsidRPr="00AF405A" w:rsidRDefault="006A152F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1D" w:rsidRPr="00AF405A" w:rsidRDefault="006541E6" w:rsidP="00AF405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Робота над т</w:t>
      </w:r>
      <w:r w:rsidR="0009301D" w:rsidRPr="00AF405A">
        <w:rPr>
          <w:rFonts w:ascii="Times New Roman" w:hAnsi="Times New Roman" w:cs="Times New Roman"/>
          <w:sz w:val="28"/>
          <w:szCs w:val="28"/>
        </w:rPr>
        <w:t>екстами</w:t>
      </w:r>
      <w:r w:rsidR="006A152F" w:rsidRPr="00AF405A">
        <w:rPr>
          <w:rFonts w:ascii="Times New Roman" w:hAnsi="Times New Roman" w:cs="Times New Roman"/>
          <w:sz w:val="28"/>
          <w:szCs w:val="28"/>
        </w:rPr>
        <w:t xml:space="preserve"> в групах:</w:t>
      </w:r>
    </w:p>
    <w:p w:rsidR="00BD15AE" w:rsidRPr="00AF405A" w:rsidRDefault="002C771C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1.</w:t>
      </w:r>
      <w:r w:rsidR="00BD15AE" w:rsidRPr="00AF405A">
        <w:rPr>
          <w:rFonts w:ascii="Times New Roman" w:hAnsi="Times New Roman" w:cs="Times New Roman"/>
          <w:sz w:val="28"/>
          <w:szCs w:val="28"/>
        </w:rPr>
        <w:t>Прочитай мовчки.</w:t>
      </w:r>
    </w:p>
    <w:p w:rsidR="007F5DB1" w:rsidRPr="00AF405A" w:rsidRDefault="002C771C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2.</w:t>
      </w:r>
      <w:r w:rsidR="007F5DB1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="0022376A" w:rsidRPr="00AF405A">
        <w:rPr>
          <w:rFonts w:ascii="Times New Roman" w:hAnsi="Times New Roman" w:cs="Times New Roman"/>
          <w:sz w:val="28"/>
          <w:szCs w:val="28"/>
        </w:rPr>
        <w:t>Перекажи стисло.</w:t>
      </w:r>
    </w:p>
    <w:p w:rsidR="002C771C" w:rsidRPr="00AF405A" w:rsidRDefault="00A54C56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3. П</w:t>
      </w:r>
      <w:r w:rsidR="002C771C" w:rsidRPr="00AF405A">
        <w:rPr>
          <w:rFonts w:ascii="Times New Roman" w:hAnsi="Times New Roman" w:cs="Times New Roman"/>
          <w:sz w:val="28"/>
          <w:szCs w:val="28"/>
        </w:rPr>
        <w:t>еревірка розуміння тексту.</w:t>
      </w:r>
      <w:r w:rsidR="006A152F" w:rsidRPr="00AF405A">
        <w:rPr>
          <w:rFonts w:ascii="Times New Roman" w:hAnsi="Times New Roman" w:cs="Times New Roman"/>
          <w:sz w:val="28"/>
          <w:szCs w:val="28"/>
        </w:rPr>
        <w:t xml:space="preserve"> Постав запитання за змістом.</w:t>
      </w:r>
    </w:p>
    <w:p w:rsidR="002C771C" w:rsidRPr="00AF405A" w:rsidRDefault="00B03F51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="006541E6" w:rsidRPr="00AF40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 Жабеня»</w:t>
      </w:r>
    </w:p>
    <w:p w:rsidR="006541E6" w:rsidRPr="00AF405A" w:rsidRDefault="006541E6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Мама купила Сергійкові цікаву іграшку, - маленьке жабеня. Покрутиш ключиком – і воно стрибає.</w:t>
      </w:r>
    </w:p>
    <w:p w:rsidR="006541E6" w:rsidRPr="00AF405A" w:rsidRDefault="006541E6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      Сергійко тішився – мов живе. Довго бавився він новою іграшкою. А потім став мовчазний і задумливий. Візьме жабеня, вертить</w:t>
      </w:r>
      <w:r w:rsidR="002848DE" w:rsidRPr="00AF405A">
        <w:rPr>
          <w:rFonts w:ascii="Times New Roman" w:hAnsi="Times New Roman" w:cs="Times New Roman"/>
          <w:sz w:val="28"/>
          <w:szCs w:val="28"/>
        </w:rPr>
        <w:t xml:space="preserve"> його в руках, розглядає.</w:t>
      </w:r>
    </w:p>
    <w:p w:rsidR="00F635BE" w:rsidRPr="00AF405A" w:rsidRDefault="00F635BE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</w:t>
      </w:r>
      <w:r w:rsidR="002848DE" w:rsidRPr="00AF405A">
        <w:rPr>
          <w:rFonts w:ascii="Times New Roman" w:hAnsi="Times New Roman" w:cs="Times New Roman"/>
          <w:sz w:val="28"/>
          <w:szCs w:val="28"/>
        </w:rPr>
        <w:t>Мамо, - просить Сергійко, - дозвольте його розкрутити. Хочу подивитися, що в ного в середині.</w:t>
      </w:r>
    </w:p>
    <w:p w:rsidR="002848DE" w:rsidRPr="00AF405A" w:rsidRDefault="00F635BE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</w:t>
      </w:r>
      <w:r w:rsidR="002848DE" w:rsidRPr="00AF405A">
        <w:rPr>
          <w:rFonts w:ascii="Times New Roman" w:hAnsi="Times New Roman" w:cs="Times New Roman"/>
          <w:sz w:val="28"/>
          <w:szCs w:val="28"/>
        </w:rPr>
        <w:t>Воно ж більше не стрибатиме, каже мама. – Ти не складеш його.</w:t>
      </w:r>
    </w:p>
    <w:p w:rsidR="00F635BE" w:rsidRPr="00AF405A" w:rsidRDefault="002848D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       Довго Сергійко просив, поки мама таки дозволила розібрати. Хлопчик порозкручував маленькі гвинтики, знайшов пружину, що рухала жабеня, й поклав усі частинки в коробочку.</w:t>
      </w:r>
    </w:p>
    <w:p w:rsidR="002848DE" w:rsidRPr="00AF405A" w:rsidRDefault="00F635BE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</w:t>
      </w:r>
      <w:r w:rsidR="002848DE" w:rsidRPr="00AF405A">
        <w:rPr>
          <w:rFonts w:ascii="Times New Roman" w:hAnsi="Times New Roman" w:cs="Times New Roman"/>
          <w:sz w:val="28"/>
          <w:szCs w:val="28"/>
        </w:rPr>
        <w:t>От тепер жабеня не стрибатиме,-  каже мама.</w:t>
      </w:r>
    </w:p>
    <w:p w:rsidR="002848DE" w:rsidRPr="00AF405A" w:rsidRDefault="00F635BE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</w:t>
      </w:r>
      <w:r w:rsidR="002848DE" w:rsidRPr="00AF405A">
        <w:rPr>
          <w:rFonts w:ascii="Times New Roman" w:hAnsi="Times New Roman" w:cs="Times New Roman"/>
          <w:sz w:val="28"/>
          <w:szCs w:val="28"/>
        </w:rPr>
        <w:t>Зате я знаю, од чого</w:t>
      </w:r>
      <w:r w:rsidR="00BD15AE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="002848DE" w:rsidRPr="00AF405A">
        <w:rPr>
          <w:rFonts w:ascii="Times New Roman" w:hAnsi="Times New Roman" w:cs="Times New Roman"/>
          <w:sz w:val="28"/>
          <w:szCs w:val="28"/>
        </w:rPr>
        <w:t>воно стрибає!</w:t>
      </w:r>
    </w:p>
    <w:p w:rsidR="002848DE" w:rsidRPr="00AF405A" w:rsidRDefault="002848DE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t>«Є ще одне найніжніше деревце!</w:t>
      </w:r>
      <w:r w:rsidR="009D170C" w:rsidRPr="00AF40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170C" w:rsidRPr="00AF405A" w:rsidRDefault="009D170C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lastRenderedPageBreak/>
        <w:t>Мама з Катрусею поливають ябл</w:t>
      </w:r>
      <w:r w:rsidR="00BD15AE" w:rsidRPr="00AF405A">
        <w:rPr>
          <w:rFonts w:ascii="Times New Roman" w:hAnsi="Times New Roman" w:cs="Times New Roman"/>
          <w:sz w:val="28"/>
          <w:szCs w:val="28"/>
        </w:rPr>
        <w:t>уньки в саду. Десять яблуньок, п</w:t>
      </w:r>
      <w:r w:rsidRPr="00AF405A">
        <w:rPr>
          <w:rFonts w:ascii="Times New Roman" w:hAnsi="Times New Roman" w:cs="Times New Roman"/>
          <w:sz w:val="28"/>
          <w:szCs w:val="28"/>
        </w:rPr>
        <w:t>ід кожну- по десять голубеньких відерець. Щоб зеленіли, квітли й родили.</w:t>
      </w:r>
    </w:p>
    <w:p w:rsidR="00F635BE" w:rsidRPr="00AF405A" w:rsidRDefault="009D170C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Катруся вже у першому класі, вона добре вміє рахувати. І ось за її підрахунками виходить: під яблуньку вже вилили десять відерець, а мама виливає одинадцяте.</w:t>
      </w:r>
    </w:p>
    <w:p w:rsidR="009D170C" w:rsidRPr="00AF405A" w:rsidRDefault="009D170C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Скільки ж треба вилити під кожну яблуньку? – питає донька.</w:t>
      </w:r>
    </w:p>
    <w:p w:rsidR="009D170C" w:rsidRPr="00AF405A" w:rsidRDefault="009D170C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Десять, - відповідає мама.</w:t>
      </w:r>
    </w:p>
    <w:p w:rsidR="009D170C" w:rsidRPr="00AF405A" w:rsidRDefault="009D170C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А чого ж під </w:t>
      </w:r>
      <w:r w:rsidR="00762A3E" w:rsidRPr="00AF405A">
        <w:rPr>
          <w:rFonts w:ascii="Times New Roman" w:hAnsi="Times New Roman" w:cs="Times New Roman"/>
          <w:sz w:val="28"/>
          <w:szCs w:val="28"/>
        </w:rPr>
        <w:t>кожну вливаєте ще й одинадцяте? -</w:t>
      </w:r>
      <w:r w:rsidR="007F5DB1" w:rsidRPr="00AF405A">
        <w:rPr>
          <w:rFonts w:ascii="Times New Roman" w:hAnsi="Times New Roman" w:cs="Times New Roman"/>
          <w:sz w:val="28"/>
          <w:szCs w:val="28"/>
        </w:rPr>
        <w:t xml:space="preserve"> дивується Катруся.</w:t>
      </w:r>
    </w:p>
    <w:p w:rsidR="00762A3E" w:rsidRPr="00AF405A" w:rsidRDefault="00762A3E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Бо є ще одне – найніжніше деревце, - каже, усміхаючись,  мама. Його теж треба полити, щоб вічно зеленіло. </w:t>
      </w:r>
    </w:p>
    <w:p w:rsidR="00762A3E" w:rsidRPr="00AF405A" w:rsidRDefault="00762A3E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Що ж це за деревце?</w:t>
      </w:r>
    </w:p>
    <w:p w:rsidR="00762A3E" w:rsidRPr="00AF405A" w:rsidRDefault="00762A3E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Совість.</w:t>
      </w:r>
    </w:p>
    <w:p w:rsidR="00762A3E" w:rsidRPr="00AF405A" w:rsidRDefault="00762A3E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 Що краще?»</w:t>
      </w:r>
    </w:p>
    <w:p w:rsidR="00762A3E" w:rsidRPr="00AF405A" w:rsidRDefault="00762A3E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Одна маленька дівчинка любила розпитувати:</w:t>
      </w:r>
    </w:p>
    <w:p w:rsidR="003A0264" w:rsidRPr="00AF405A" w:rsidRDefault="003A0264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-Що краще- яблуко чи груша?  Троянда чи косарик?  М’ячик чи лялька?...</w:t>
      </w:r>
    </w:p>
    <w:p w:rsidR="003A0264" w:rsidRPr="00AF405A" w:rsidRDefault="003A0264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Мама терпляче відповідала, але щоразу більше дивувалась. Справді, хіба можна сказати , що краще</w:t>
      </w:r>
      <w:r w:rsidR="00D21EE0" w:rsidRPr="00AF405A">
        <w:rPr>
          <w:rFonts w:ascii="Times New Roman" w:hAnsi="Times New Roman" w:cs="Times New Roman"/>
          <w:sz w:val="28"/>
          <w:szCs w:val="28"/>
        </w:rPr>
        <w:t xml:space="preserve"> </w:t>
      </w:r>
      <w:r w:rsidRPr="00AF405A">
        <w:rPr>
          <w:rFonts w:ascii="Times New Roman" w:hAnsi="Times New Roman" w:cs="Times New Roman"/>
          <w:sz w:val="28"/>
          <w:szCs w:val="28"/>
        </w:rPr>
        <w:t xml:space="preserve">- </w:t>
      </w:r>
      <w:r w:rsidR="00401869" w:rsidRPr="00AF405A">
        <w:rPr>
          <w:rFonts w:ascii="Times New Roman" w:hAnsi="Times New Roman" w:cs="Times New Roman"/>
          <w:sz w:val="28"/>
          <w:szCs w:val="28"/>
        </w:rPr>
        <w:t>м’ячик  чи лялька, троянда чи косарик, якого ще звуть гладіолусом.</w:t>
      </w:r>
    </w:p>
    <w:p w:rsidR="00401869" w:rsidRPr="00AF405A" w:rsidRDefault="00401869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Колись це якось дівчинка питає:</w:t>
      </w:r>
      <w:r w:rsidR="00191896" w:rsidRPr="00AF405A">
        <w:rPr>
          <w:rFonts w:ascii="Times New Roman" w:hAnsi="Times New Roman" w:cs="Times New Roman"/>
          <w:sz w:val="28"/>
          <w:szCs w:val="28"/>
        </w:rPr>
        <w:t xml:space="preserve"> - </w:t>
      </w:r>
      <w:r w:rsidRPr="00AF405A">
        <w:rPr>
          <w:rFonts w:ascii="Times New Roman" w:hAnsi="Times New Roman" w:cs="Times New Roman"/>
          <w:sz w:val="28"/>
          <w:szCs w:val="28"/>
        </w:rPr>
        <w:t>Мамо, що краще казка чи пісня?</w:t>
      </w:r>
    </w:p>
    <w:p w:rsidR="00401869" w:rsidRPr="00AF405A" w:rsidRDefault="0040186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А ти подумай.  Що краще – сонце чи небо? Як відповіси на це запитання, тоді скажу тобі , що краще, казка чи пісня, - усміхається мама.</w:t>
      </w:r>
    </w:p>
    <w:p w:rsidR="00401869" w:rsidRPr="00AF405A" w:rsidRDefault="0040186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Довго думала дівчинка й не могла нічого придумати. Дивилась  на небо, на ясне сонечко. Вони були прекрасні  і нероздільні.</w:t>
      </w:r>
    </w:p>
    <w:p w:rsidR="00401869" w:rsidRPr="00AF405A" w:rsidRDefault="0040186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Після того дівчинка перестала питати, що краще. Вона тепер питала:  чим гарна казка? Чим гарна пісня?</w:t>
      </w:r>
    </w:p>
    <w:p w:rsidR="00401869" w:rsidRPr="00AF405A" w:rsidRDefault="00401869" w:rsidP="00AF40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І мама їй залюбки</w:t>
      </w:r>
      <w:r w:rsidR="00BD15AE" w:rsidRPr="00AF405A">
        <w:rPr>
          <w:rFonts w:ascii="Times New Roman" w:hAnsi="Times New Roman" w:cs="Times New Roman"/>
          <w:sz w:val="28"/>
          <w:szCs w:val="28"/>
        </w:rPr>
        <w:t xml:space="preserve"> відповідала.</w:t>
      </w:r>
    </w:p>
    <w:p w:rsidR="00822BD5" w:rsidRPr="00AF405A" w:rsidRDefault="00822BD5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405A" w:rsidRDefault="00AF405A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F405A" w:rsidRDefault="00AF405A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F405A" w:rsidRDefault="00AF405A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F405A" w:rsidRDefault="00AF405A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 « Складання кластера»  для кожного тексту.</w:t>
      </w:r>
    </w:p>
    <w:p w:rsidR="00B03F51" w:rsidRPr="00AF405A" w:rsidRDefault="00B03F51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 - Доберіть характерні героям цього оповідання людські чесноти. Які риси поведінки ви можете виділити?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Групова робота.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« Жабеня». Головні герої:</w:t>
      </w:r>
      <w:r w:rsidR="00191896" w:rsidRPr="00AF405A">
        <w:rPr>
          <w:rFonts w:ascii="Times New Roman" w:hAnsi="Times New Roman" w:cs="Times New Roman"/>
          <w:sz w:val="28"/>
          <w:szCs w:val="28"/>
        </w:rPr>
        <w:t xml:space="preserve">  </w:t>
      </w:r>
      <w:r w:rsidRPr="00AF405A">
        <w:rPr>
          <w:rFonts w:ascii="Times New Roman" w:hAnsi="Times New Roman" w:cs="Times New Roman"/>
          <w:sz w:val="28"/>
          <w:szCs w:val="28"/>
        </w:rPr>
        <w:t xml:space="preserve"> Хлопчик- слухняність, ввічливість, допитливість, цікавість.</w:t>
      </w:r>
    </w:p>
    <w:p w:rsidR="00B03F51" w:rsidRPr="00AF405A" w:rsidRDefault="00B03F51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Мама – турботлива, застережна, добра.</w:t>
      </w:r>
    </w:p>
    <w:p w:rsidR="00B03F51" w:rsidRPr="00AF405A" w:rsidRDefault="00B03F51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Передбачення: -</w:t>
      </w:r>
      <w:r w:rsidRPr="00AF405A">
        <w:rPr>
          <w:rFonts w:ascii="Times New Roman" w:hAnsi="Times New Roman" w:cs="Times New Roman"/>
          <w:sz w:val="28"/>
          <w:szCs w:val="28"/>
        </w:rPr>
        <w:t xml:space="preserve"> не буде гратися іграшкою, створить нову свою, бо зрозуміє з чого складається.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«Є ще одне найніжніше деревце!» Головні герої: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Мама- працьовита, мудра, вміло навчає.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Катруся – любить допомагати , спостережлива, старанна.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Передбачення: - навчиться доглядати, совісно ставитися до роботи.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« Що краще?»</w:t>
      </w:r>
    </w:p>
    <w:p w:rsidR="00B03F51" w:rsidRPr="00AF405A" w:rsidRDefault="00B03F51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Головні герої : Дівчинка – допитлива, цікава,уважна.</w:t>
      </w:r>
    </w:p>
    <w:p w:rsidR="00B03F51" w:rsidRPr="00AF405A" w:rsidRDefault="00B03F51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Мама- стримана, терпляча, мудра.</w:t>
      </w:r>
    </w:p>
    <w:p w:rsidR="006A152F" w:rsidRPr="00AF405A" w:rsidRDefault="006A152F" w:rsidP="00AF405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Передбачення : навчиться </w:t>
      </w:r>
      <w:r w:rsidR="00F35DE7" w:rsidRPr="00AF405A">
        <w:rPr>
          <w:rFonts w:ascii="Times New Roman" w:hAnsi="Times New Roman" w:cs="Times New Roman"/>
          <w:sz w:val="28"/>
          <w:szCs w:val="28"/>
        </w:rPr>
        <w:t>не порівнювати, а доповнювати одне другим.</w:t>
      </w:r>
    </w:p>
    <w:p w:rsidR="00B03F51" w:rsidRPr="00AF405A" w:rsidRDefault="00B03F51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50E8" w:rsidRPr="00AF405A" w:rsidRDefault="002C771C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77650" cy="2206387"/>
            <wp:effectExtent l="19050" t="0" r="0" b="0"/>
            <wp:docPr id="2" name="Picture 0" descr="вирі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рі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019" cy="22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AB" w:rsidRPr="00AF405A" w:rsidRDefault="002216AB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6AB" w:rsidRPr="00AF405A" w:rsidRDefault="00F35DE7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Вчитель :-  </w:t>
      </w:r>
      <w:r w:rsidR="002216AB" w:rsidRPr="00AF405A">
        <w:rPr>
          <w:rFonts w:ascii="Times New Roman" w:hAnsi="Times New Roman" w:cs="Times New Roman"/>
          <w:sz w:val="28"/>
          <w:szCs w:val="28"/>
        </w:rPr>
        <w:t>Людина відрізняється від природи своїм розумом, щирим серцем.</w:t>
      </w:r>
    </w:p>
    <w:p w:rsidR="00B03F51" w:rsidRPr="00AF405A" w:rsidRDefault="00B03F51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Сплетіть сердечка.</w:t>
      </w:r>
    </w:p>
    <w:p w:rsidR="00B03F51" w:rsidRPr="00AF405A" w:rsidRDefault="00B03F51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Так і в житті переплітаються почуття</w:t>
      </w:r>
      <w:r w:rsidR="00F35DE7" w:rsidRPr="00AF405A">
        <w:rPr>
          <w:rFonts w:ascii="Times New Roman" w:hAnsi="Times New Roman" w:cs="Times New Roman"/>
          <w:sz w:val="28"/>
          <w:szCs w:val="28"/>
        </w:rPr>
        <w:t>, відчуття і наші серця наповнюються теплом, хвилюванням....</w:t>
      </w:r>
    </w:p>
    <w:p w:rsidR="00A54C56" w:rsidRPr="00AF405A" w:rsidRDefault="00B03F51" w:rsidP="00AF40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Робота над оповіданням « Чому дідусь такий добрий сьогодні?»</w:t>
      </w:r>
    </w:p>
    <w:p w:rsidR="00B03F51" w:rsidRPr="00AF405A" w:rsidRDefault="00B03F51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Мовчазне читання.</w:t>
      </w:r>
      <w:r w:rsidR="00F35DE7" w:rsidRPr="00AF405A">
        <w:rPr>
          <w:rFonts w:ascii="Times New Roman" w:hAnsi="Times New Roman" w:cs="Times New Roman"/>
          <w:sz w:val="28"/>
          <w:szCs w:val="28"/>
        </w:rPr>
        <w:t xml:space="preserve"> Або вчителем</w:t>
      </w:r>
      <w:r w:rsidR="00525245" w:rsidRPr="00AF405A">
        <w:rPr>
          <w:rFonts w:ascii="Times New Roman" w:hAnsi="Times New Roman" w:cs="Times New Roman"/>
          <w:sz w:val="28"/>
          <w:szCs w:val="28"/>
        </w:rPr>
        <w:t>.</w:t>
      </w:r>
    </w:p>
    <w:p w:rsidR="00AA4A4D" w:rsidRPr="00AF405A" w:rsidRDefault="00F35DE7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Запишіть 5- 6 важливих </w:t>
      </w:r>
      <w:r w:rsidR="00525245" w:rsidRPr="00AF405A">
        <w:rPr>
          <w:rFonts w:ascii="Times New Roman" w:hAnsi="Times New Roman" w:cs="Times New Roman"/>
          <w:sz w:val="28"/>
          <w:szCs w:val="28"/>
        </w:rPr>
        <w:t>на вашу думку слів, слухаючи твір.</w:t>
      </w:r>
      <w:r w:rsidR="00AA4A4D" w:rsidRPr="00AF405A">
        <w:rPr>
          <w:rFonts w:ascii="Times New Roman" w:hAnsi="Times New Roman" w:cs="Times New Roman"/>
          <w:sz w:val="28"/>
          <w:szCs w:val="28"/>
        </w:rPr>
        <w:t xml:space="preserve"> З них виділіть 2 найважливіших.</w:t>
      </w:r>
    </w:p>
    <w:p w:rsidR="00525245" w:rsidRPr="00AF405A" w:rsidRDefault="00525245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Підсумок</w:t>
      </w:r>
      <w:r w:rsidR="00AA4A4D" w:rsidRPr="00AF405A">
        <w:rPr>
          <w:rFonts w:ascii="Times New Roman" w:hAnsi="Times New Roman" w:cs="Times New Roman"/>
          <w:sz w:val="28"/>
          <w:szCs w:val="28"/>
        </w:rPr>
        <w:t xml:space="preserve">: -  Про що  слід запам’ятати? </w:t>
      </w:r>
    </w:p>
    <w:p w:rsidR="00615917" w:rsidRPr="00AF405A" w:rsidRDefault="00615917" w:rsidP="00AF405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AF405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В . Сухомлинський: « Роби добро не тільки тоді, коли тебе бачать люди. Значно більше потрібно для того, щоб залишатись людиною тоді, коли тебе ніхто не бачить»</w:t>
      </w:r>
    </w:p>
    <w:p w:rsidR="00191896" w:rsidRPr="00AF405A" w:rsidRDefault="00AA4A4D" w:rsidP="00AF40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 xml:space="preserve">  « В небі завжди сонце світить ясно, </w:t>
      </w:r>
      <w:r w:rsidR="00191896" w:rsidRPr="00AF405A">
        <w:rPr>
          <w:rFonts w:ascii="Times New Roman" w:hAnsi="Times New Roman" w:cs="Times New Roman"/>
          <w:sz w:val="28"/>
          <w:szCs w:val="28"/>
        </w:rPr>
        <w:t>Світ тобі всміхається прекрасний,</w:t>
      </w:r>
    </w:p>
    <w:p w:rsidR="00AA4A4D" w:rsidRPr="00AF405A" w:rsidRDefault="00AA4A4D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А в душі немає пустоти</w:t>
      </w:r>
      <w:r w:rsidR="00191896" w:rsidRPr="00AF405A">
        <w:rPr>
          <w:rFonts w:ascii="Times New Roman" w:hAnsi="Times New Roman" w:cs="Times New Roman"/>
          <w:sz w:val="28"/>
          <w:szCs w:val="28"/>
        </w:rPr>
        <w:t xml:space="preserve">.  </w:t>
      </w:r>
      <w:r w:rsidRPr="00AF405A">
        <w:rPr>
          <w:rFonts w:ascii="Times New Roman" w:hAnsi="Times New Roman" w:cs="Times New Roman"/>
          <w:sz w:val="28"/>
          <w:szCs w:val="28"/>
        </w:rPr>
        <w:t>Якщо є багато доброти!»</w:t>
      </w:r>
    </w:p>
    <w:p w:rsidR="00AA4A4D" w:rsidRPr="00AF405A" w:rsidRDefault="00AA4A4D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4D" w:rsidRPr="00AF405A" w:rsidRDefault="00AA4A4D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245" w:rsidRPr="00AF405A" w:rsidRDefault="00525245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</w:rPr>
        <w:t>Притча « Скільки важить сніжинка?»</w:t>
      </w:r>
    </w:p>
    <w:p w:rsidR="006D7FA3" w:rsidRPr="00AF405A" w:rsidRDefault="00632697" w:rsidP="00AF405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F405A">
        <w:rPr>
          <w:rFonts w:ascii="Times New Roman" w:hAnsi="Times New Roman" w:cs="Times New Roman"/>
          <w:b/>
          <w:sz w:val="36"/>
          <w:szCs w:val="36"/>
        </w:rPr>
        <w:t>Я й інш</w:t>
      </w:r>
      <w:r w:rsidR="006D7FA3" w:rsidRPr="00AF405A">
        <w:rPr>
          <w:rFonts w:ascii="Times New Roman" w:hAnsi="Times New Roman" w:cs="Times New Roman"/>
          <w:b/>
          <w:sz w:val="36"/>
          <w:szCs w:val="36"/>
        </w:rPr>
        <w:t xml:space="preserve">і        </w:t>
      </w:r>
      <w:r w:rsidR="00AF405A" w:rsidRPr="00AF405A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AF405A" w:rsidRPr="00AF405A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AF405A">
        <w:rPr>
          <w:rFonts w:ascii="Times New Roman" w:hAnsi="Times New Roman" w:cs="Times New Roman"/>
          <w:b/>
          <w:sz w:val="36"/>
          <w:szCs w:val="36"/>
        </w:rPr>
        <w:t xml:space="preserve">Я й Інші </w:t>
      </w:r>
      <w:r w:rsidR="006D7FA3" w:rsidRPr="00AF405A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AF405A" w:rsidRPr="00AF405A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AF405A" w:rsidRPr="00AF405A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AF405A" w:rsidRPr="00AF405A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="006D7FA3" w:rsidRPr="00AF405A">
        <w:rPr>
          <w:rFonts w:ascii="Times New Roman" w:hAnsi="Times New Roman" w:cs="Times New Roman"/>
          <w:b/>
          <w:sz w:val="36"/>
          <w:szCs w:val="36"/>
        </w:rPr>
        <w:t xml:space="preserve">я й </w:t>
      </w:r>
      <w:r w:rsidRPr="00AF405A">
        <w:rPr>
          <w:rFonts w:ascii="Times New Roman" w:hAnsi="Times New Roman" w:cs="Times New Roman"/>
          <w:b/>
          <w:sz w:val="36"/>
          <w:szCs w:val="36"/>
        </w:rPr>
        <w:t xml:space="preserve">Інші   </w:t>
      </w:r>
    </w:p>
    <w:p w:rsidR="006D7FA3" w:rsidRPr="00AF405A" w:rsidRDefault="006D7FA3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A3" w:rsidRPr="00AF405A" w:rsidRDefault="006D7FA3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A3" w:rsidRPr="00AF405A" w:rsidRDefault="00447C48" w:rsidP="00AF4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6D7FA3" w:rsidRPr="00AF405A" w:rsidSect="00E27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7A" w:rsidRDefault="0068537A" w:rsidP="00166226">
      <w:pPr>
        <w:spacing w:after="0" w:line="240" w:lineRule="auto"/>
      </w:pPr>
      <w:r>
        <w:separator/>
      </w:r>
    </w:p>
  </w:endnote>
  <w:endnote w:type="continuationSeparator" w:id="1">
    <w:p w:rsidR="0068537A" w:rsidRDefault="0068537A" w:rsidP="0016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7A" w:rsidRDefault="0068537A" w:rsidP="00166226">
      <w:pPr>
        <w:spacing w:after="0" w:line="240" w:lineRule="auto"/>
      </w:pPr>
      <w:r>
        <w:separator/>
      </w:r>
    </w:p>
  </w:footnote>
  <w:footnote w:type="continuationSeparator" w:id="1">
    <w:p w:rsidR="0068537A" w:rsidRDefault="0068537A" w:rsidP="0016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26" w:rsidRDefault="001662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938"/>
    <w:multiLevelType w:val="hybridMultilevel"/>
    <w:tmpl w:val="444A5D18"/>
    <w:lvl w:ilvl="0" w:tplc="77E626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70FDE"/>
    <w:multiLevelType w:val="hybridMultilevel"/>
    <w:tmpl w:val="4A0E7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CDA"/>
    <w:multiLevelType w:val="hybridMultilevel"/>
    <w:tmpl w:val="37C264E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F10"/>
    <w:multiLevelType w:val="hybridMultilevel"/>
    <w:tmpl w:val="841C8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AB7"/>
    <w:multiLevelType w:val="hybridMultilevel"/>
    <w:tmpl w:val="75FA5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D31"/>
    <w:multiLevelType w:val="hybridMultilevel"/>
    <w:tmpl w:val="600AE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D7354"/>
    <w:multiLevelType w:val="hybridMultilevel"/>
    <w:tmpl w:val="EAC2D2FC"/>
    <w:lvl w:ilvl="0" w:tplc="822695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66354"/>
    <w:multiLevelType w:val="hybridMultilevel"/>
    <w:tmpl w:val="7480C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20"/>
    <w:rsid w:val="00001F43"/>
    <w:rsid w:val="00005F0F"/>
    <w:rsid w:val="000316E4"/>
    <w:rsid w:val="0009301D"/>
    <w:rsid w:val="000C63C7"/>
    <w:rsid w:val="000E3E6B"/>
    <w:rsid w:val="00105528"/>
    <w:rsid w:val="00117AB8"/>
    <w:rsid w:val="00166226"/>
    <w:rsid w:val="00172358"/>
    <w:rsid w:val="00187882"/>
    <w:rsid w:val="00191896"/>
    <w:rsid w:val="001B20AB"/>
    <w:rsid w:val="002216AB"/>
    <w:rsid w:val="0022376A"/>
    <w:rsid w:val="002625A2"/>
    <w:rsid w:val="002848DE"/>
    <w:rsid w:val="002925BB"/>
    <w:rsid w:val="002C771C"/>
    <w:rsid w:val="003164DE"/>
    <w:rsid w:val="003219C2"/>
    <w:rsid w:val="00362790"/>
    <w:rsid w:val="003A0264"/>
    <w:rsid w:val="003C46B4"/>
    <w:rsid w:val="00401869"/>
    <w:rsid w:val="00441F47"/>
    <w:rsid w:val="00447C48"/>
    <w:rsid w:val="004A680C"/>
    <w:rsid w:val="004C54DF"/>
    <w:rsid w:val="004E50DC"/>
    <w:rsid w:val="00506286"/>
    <w:rsid w:val="00520B85"/>
    <w:rsid w:val="00525245"/>
    <w:rsid w:val="00544579"/>
    <w:rsid w:val="00547579"/>
    <w:rsid w:val="00564982"/>
    <w:rsid w:val="0061207E"/>
    <w:rsid w:val="00615917"/>
    <w:rsid w:val="00632697"/>
    <w:rsid w:val="006541E6"/>
    <w:rsid w:val="00674A79"/>
    <w:rsid w:val="0068312A"/>
    <w:rsid w:val="0068537A"/>
    <w:rsid w:val="006968C3"/>
    <w:rsid w:val="00696C9D"/>
    <w:rsid w:val="006A152F"/>
    <w:rsid w:val="006C50E8"/>
    <w:rsid w:val="006D7FA3"/>
    <w:rsid w:val="006E48E0"/>
    <w:rsid w:val="0072647B"/>
    <w:rsid w:val="00740974"/>
    <w:rsid w:val="00762A3E"/>
    <w:rsid w:val="00791D3C"/>
    <w:rsid w:val="007E45DD"/>
    <w:rsid w:val="007E51A8"/>
    <w:rsid w:val="007F5DB1"/>
    <w:rsid w:val="00822BD5"/>
    <w:rsid w:val="0082737E"/>
    <w:rsid w:val="00875E37"/>
    <w:rsid w:val="0087643E"/>
    <w:rsid w:val="00881446"/>
    <w:rsid w:val="0090682A"/>
    <w:rsid w:val="00913243"/>
    <w:rsid w:val="00916DF8"/>
    <w:rsid w:val="00944968"/>
    <w:rsid w:val="009C0710"/>
    <w:rsid w:val="009D170C"/>
    <w:rsid w:val="009D4CC3"/>
    <w:rsid w:val="00A1412D"/>
    <w:rsid w:val="00A30D62"/>
    <w:rsid w:val="00A415BF"/>
    <w:rsid w:val="00A54C56"/>
    <w:rsid w:val="00AA4A4D"/>
    <w:rsid w:val="00AD5CF7"/>
    <w:rsid w:val="00AE127B"/>
    <w:rsid w:val="00AE70A2"/>
    <w:rsid w:val="00AF405A"/>
    <w:rsid w:val="00B03F51"/>
    <w:rsid w:val="00B17020"/>
    <w:rsid w:val="00B267C5"/>
    <w:rsid w:val="00B9680E"/>
    <w:rsid w:val="00BC16F4"/>
    <w:rsid w:val="00BD15AE"/>
    <w:rsid w:val="00C00E38"/>
    <w:rsid w:val="00C4610B"/>
    <w:rsid w:val="00C556ED"/>
    <w:rsid w:val="00C62A9F"/>
    <w:rsid w:val="00C92960"/>
    <w:rsid w:val="00CD7BB1"/>
    <w:rsid w:val="00D044E9"/>
    <w:rsid w:val="00D21EE0"/>
    <w:rsid w:val="00D4481B"/>
    <w:rsid w:val="00D80BAB"/>
    <w:rsid w:val="00D94436"/>
    <w:rsid w:val="00E03DD4"/>
    <w:rsid w:val="00E04CA6"/>
    <w:rsid w:val="00E27D87"/>
    <w:rsid w:val="00E704F9"/>
    <w:rsid w:val="00E728E8"/>
    <w:rsid w:val="00E8402C"/>
    <w:rsid w:val="00E91E17"/>
    <w:rsid w:val="00EE3A77"/>
    <w:rsid w:val="00F35DE7"/>
    <w:rsid w:val="00F635BE"/>
    <w:rsid w:val="00F719AA"/>
    <w:rsid w:val="00FC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E0"/>
    <w:pPr>
      <w:ind w:left="720"/>
      <w:contextualSpacing/>
    </w:pPr>
    <w:rPr>
      <w:rFonts w:eastAsiaTheme="minorEastAsia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1662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226"/>
  </w:style>
  <w:style w:type="paragraph" w:styleId="a6">
    <w:name w:val="footer"/>
    <w:basedOn w:val="a"/>
    <w:link w:val="a7"/>
    <w:uiPriority w:val="99"/>
    <w:semiHidden/>
    <w:unhideWhenUsed/>
    <w:rsid w:val="001662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226"/>
  </w:style>
  <w:style w:type="paragraph" w:styleId="a8">
    <w:name w:val="Balloon Text"/>
    <w:basedOn w:val="a"/>
    <w:link w:val="a9"/>
    <w:uiPriority w:val="99"/>
    <w:semiHidden/>
    <w:unhideWhenUsed/>
    <w:rsid w:val="002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Lenusey</cp:lastModifiedBy>
  <cp:revision>27</cp:revision>
  <cp:lastPrinted>2018-12-18T10:37:00Z</cp:lastPrinted>
  <dcterms:created xsi:type="dcterms:W3CDTF">2018-11-24T15:35:00Z</dcterms:created>
  <dcterms:modified xsi:type="dcterms:W3CDTF">2019-01-15T16:05:00Z</dcterms:modified>
</cp:coreProperties>
</file>